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7" w:rsidRDefault="00682347" w:rsidP="00682347">
      <w:pPr>
        <w:jc w:val="right"/>
      </w:pPr>
      <w:r>
        <w:t xml:space="preserve">                                                                                                         </w:t>
      </w:r>
    </w:p>
    <w:p w:rsidR="00682347" w:rsidRDefault="00682347" w:rsidP="00682347"/>
    <w:p w:rsidR="00682347" w:rsidRDefault="00682347" w:rsidP="00682347">
      <w:pPr>
        <w:spacing w:line="276" w:lineRule="auto"/>
        <w:jc w:val="center"/>
      </w:pPr>
      <w:r>
        <w:t>UCHWAŁA NR</w:t>
      </w:r>
      <w:r w:rsidR="00ED4F4B">
        <w:t xml:space="preserve"> XLI/328/17</w:t>
      </w:r>
    </w:p>
    <w:p w:rsidR="00682347" w:rsidRDefault="00682347" w:rsidP="00682347">
      <w:pPr>
        <w:spacing w:line="276" w:lineRule="auto"/>
        <w:jc w:val="center"/>
      </w:pPr>
      <w:r>
        <w:t xml:space="preserve">RADY MIEJSKIEJ W NOWEJ SOLI </w:t>
      </w:r>
    </w:p>
    <w:p w:rsidR="00682347" w:rsidRDefault="00682347" w:rsidP="00682347">
      <w:pPr>
        <w:spacing w:line="276" w:lineRule="auto"/>
        <w:jc w:val="center"/>
      </w:pPr>
      <w:r>
        <w:t>z dnia</w:t>
      </w:r>
      <w:r w:rsidR="00ED4F4B">
        <w:t xml:space="preserve"> 23 lutego </w:t>
      </w:r>
      <w:r>
        <w:t>2017 r.</w:t>
      </w:r>
    </w:p>
    <w:p w:rsidR="00682347" w:rsidRDefault="00682347" w:rsidP="00682347">
      <w:pPr>
        <w:spacing w:line="276" w:lineRule="auto"/>
        <w:jc w:val="center"/>
      </w:pPr>
    </w:p>
    <w:p w:rsidR="00682347" w:rsidRDefault="00682347" w:rsidP="00682347">
      <w:pPr>
        <w:spacing w:line="276" w:lineRule="auto"/>
        <w:jc w:val="both"/>
      </w:pPr>
    </w:p>
    <w:p w:rsidR="00682347" w:rsidRDefault="00682347" w:rsidP="00682347">
      <w:pPr>
        <w:jc w:val="both"/>
      </w:pPr>
      <w:r>
        <w:t>w sprawie : określenia kryteriów wraz z liczbą punktów i dokumentów potwierdzających spełnianie kryteriów na drugim etapie postępowania rekrutacyjnego do publicznych przedszkoli prowadzonych przez Gminę Nowa Sól – Miasto.</w:t>
      </w:r>
    </w:p>
    <w:p w:rsidR="00682347" w:rsidRDefault="00682347" w:rsidP="00682347">
      <w:pPr>
        <w:spacing w:line="276" w:lineRule="auto"/>
        <w:jc w:val="center"/>
      </w:pPr>
    </w:p>
    <w:p w:rsidR="00682347" w:rsidRDefault="00682347" w:rsidP="00682347">
      <w:pPr>
        <w:spacing w:line="276" w:lineRule="auto"/>
        <w:jc w:val="both"/>
      </w:pPr>
      <w:r>
        <w:t xml:space="preserve">Na podstawie art. 18 ust. 2 pkt 15 ustawy z dnia 8 marca   1990 r. o samorządzie gminnym </w:t>
      </w:r>
      <w:r w:rsidR="00C11F50">
        <w:t xml:space="preserve">     </w:t>
      </w:r>
      <w:r>
        <w:t xml:space="preserve">( Dz. U. z 2016 r., poz. 446 ze zm.), w związku z art. 131 ust. 4 i ust. 6 ustawy z dnia </w:t>
      </w:r>
      <w:r w:rsidR="00C11F50">
        <w:t xml:space="preserve">            </w:t>
      </w:r>
      <w:r>
        <w:t xml:space="preserve">14 grudnia 2016r.  Prawo oświatowe ( Dz. U. z 2017r., poz. 59), </w:t>
      </w:r>
    </w:p>
    <w:p w:rsidR="00682347" w:rsidRDefault="00682347" w:rsidP="00682347">
      <w:pPr>
        <w:spacing w:line="276" w:lineRule="auto"/>
        <w:jc w:val="center"/>
        <w:rPr>
          <w:b/>
        </w:rPr>
      </w:pPr>
      <w:r>
        <w:rPr>
          <w:b/>
        </w:rPr>
        <w:t>uchwala się, co następuje :</w:t>
      </w:r>
    </w:p>
    <w:p w:rsidR="00682347" w:rsidRDefault="00682347" w:rsidP="00682347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682347" w:rsidRDefault="00682347" w:rsidP="00682347">
      <w:pPr>
        <w:spacing w:line="276" w:lineRule="auto"/>
        <w:jc w:val="both"/>
      </w:pPr>
    </w:p>
    <w:p w:rsidR="00682347" w:rsidRDefault="00682347" w:rsidP="0068234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§ 1. Określa się kryteria wraz z liczbą punktów i dokumenty potwierdzające spełnianie kryteriów </w:t>
      </w:r>
      <w:r>
        <w:t>na drugim etapie postępowania rekrutacyjnego do publicznych przedszkoli prowadzonych przez Gminę Nowa Sól – Miasto.</w:t>
      </w:r>
    </w:p>
    <w:p w:rsidR="00C1396D" w:rsidRDefault="00C1396D" w:rsidP="00D719A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C1396D" w:rsidRDefault="00C1396D" w:rsidP="00C1396D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3615"/>
        <w:gridCol w:w="1080"/>
        <w:gridCol w:w="3107"/>
      </w:tblGrid>
      <w:tr w:rsidR="00C1396D" w:rsidTr="00730D68">
        <w:tc>
          <w:tcPr>
            <w:tcW w:w="1486" w:type="dxa"/>
          </w:tcPr>
          <w:p w:rsidR="00C1396D" w:rsidRDefault="00C1396D" w:rsidP="004349DE">
            <w:pPr>
              <w:jc w:val="center"/>
            </w:pPr>
            <w:r>
              <w:t>L.p.</w:t>
            </w:r>
          </w:p>
        </w:tc>
        <w:tc>
          <w:tcPr>
            <w:tcW w:w="3615" w:type="dxa"/>
          </w:tcPr>
          <w:p w:rsidR="00C1396D" w:rsidRDefault="00C1396D" w:rsidP="004349DE">
            <w:pPr>
              <w:jc w:val="center"/>
            </w:pPr>
            <w:r>
              <w:t>Kryterium</w:t>
            </w:r>
          </w:p>
        </w:tc>
        <w:tc>
          <w:tcPr>
            <w:tcW w:w="1080" w:type="dxa"/>
          </w:tcPr>
          <w:p w:rsidR="00C1396D" w:rsidRDefault="00C1396D" w:rsidP="004349DE">
            <w:pPr>
              <w:jc w:val="center"/>
            </w:pPr>
            <w:r>
              <w:t>Liczba punktów</w:t>
            </w:r>
          </w:p>
        </w:tc>
        <w:tc>
          <w:tcPr>
            <w:tcW w:w="3107" w:type="dxa"/>
          </w:tcPr>
          <w:p w:rsidR="00C1396D" w:rsidRDefault="00C1396D" w:rsidP="004349DE">
            <w:pPr>
              <w:jc w:val="center"/>
            </w:pPr>
            <w:r>
              <w:t>Dokumenty niezbędne do potwierdzenia kryteriów</w:t>
            </w:r>
          </w:p>
        </w:tc>
      </w:tr>
      <w:tr w:rsidR="009656AE" w:rsidTr="00730D68">
        <w:tc>
          <w:tcPr>
            <w:tcW w:w="1486" w:type="dxa"/>
          </w:tcPr>
          <w:p w:rsidR="009656AE" w:rsidRDefault="009656AE" w:rsidP="009656AE">
            <w:r>
              <w:t>1</w:t>
            </w:r>
          </w:p>
        </w:tc>
        <w:tc>
          <w:tcPr>
            <w:tcW w:w="3615" w:type="dxa"/>
          </w:tcPr>
          <w:p w:rsidR="009656AE" w:rsidRDefault="009656AE" w:rsidP="009656AE">
            <w:r>
              <w:t xml:space="preserve">Dziecko </w:t>
            </w:r>
            <w:r w:rsidR="006D2DF7">
              <w:t xml:space="preserve">sześcioletnie </w:t>
            </w:r>
            <w:r>
              <w:t>objęte obowiązkowym rocznym przygotowaniem przedszkolnym</w:t>
            </w:r>
            <w:r w:rsidR="006D2DF7">
              <w:t xml:space="preserve"> oraz dziecko z odroczonym obowiązkiem szkolnym.</w:t>
            </w:r>
          </w:p>
        </w:tc>
        <w:tc>
          <w:tcPr>
            <w:tcW w:w="1080" w:type="dxa"/>
          </w:tcPr>
          <w:p w:rsidR="009656AE" w:rsidRDefault="009656AE" w:rsidP="004349DE">
            <w:pPr>
              <w:jc w:val="center"/>
            </w:pPr>
            <w:r>
              <w:t>10</w:t>
            </w:r>
          </w:p>
        </w:tc>
        <w:tc>
          <w:tcPr>
            <w:tcW w:w="3107" w:type="dxa"/>
          </w:tcPr>
          <w:p w:rsidR="009656AE" w:rsidRDefault="009656AE" w:rsidP="00CB4B71">
            <w:r>
              <w:t>Wniosek o przyjęcie dziecka do przedszkola</w:t>
            </w:r>
            <w:r w:rsidR="00CB4B71">
              <w:t>.</w:t>
            </w:r>
          </w:p>
        </w:tc>
      </w:tr>
      <w:tr w:rsidR="00C1396D" w:rsidTr="00730D68">
        <w:tc>
          <w:tcPr>
            <w:tcW w:w="1486" w:type="dxa"/>
          </w:tcPr>
          <w:p w:rsidR="00C1396D" w:rsidRDefault="00730D68" w:rsidP="004349DE">
            <w:r>
              <w:t>2</w:t>
            </w:r>
          </w:p>
        </w:tc>
        <w:tc>
          <w:tcPr>
            <w:tcW w:w="3615" w:type="dxa"/>
          </w:tcPr>
          <w:p w:rsidR="00C1396D" w:rsidRDefault="006D38E8" w:rsidP="004349DE">
            <w:r>
              <w:t>Dziecko obojga rodziców/</w:t>
            </w:r>
            <w:r w:rsidR="009F044D">
              <w:t>opiekunów prawnych</w:t>
            </w:r>
          </w:p>
          <w:p w:rsidR="00C1396D" w:rsidRDefault="00C503A9" w:rsidP="009F044D">
            <w:r>
              <w:t xml:space="preserve">oraz </w:t>
            </w:r>
            <w:r w:rsidR="00C1396D">
              <w:t>rodzica</w:t>
            </w:r>
            <w:r w:rsidR="001931CA">
              <w:t>/opiekuna prawnego</w:t>
            </w:r>
            <w:r w:rsidR="00C1396D">
              <w:t xml:space="preserve"> samotnie wy</w:t>
            </w:r>
            <w:r w:rsidR="009F044D">
              <w:t xml:space="preserve">chowującego dziecko pracujących i </w:t>
            </w:r>
            <w:r w:rsidR="009656AE">
              <w:t>uczących się</w:t>
            </w:r>
            <w:r w:rsidR="00C1396D">
              <w:t xml:space="preserve"> </w:t>
            </w:r>
            <w:r w:rsidR="001931CA">
              <w:t xml:space="preserve">           </w:t>
            </w:r>
            <w:r w:rsidR="00C1396D">
              <w:t>w</w:t>
            </w:r>
            <w:r w:rsidR="009656AE">
              <w:t xml:space="preserve"> trybie dziennym</w:t>
            </w:r>
            <w:r w:rsidR="00C1396D">
              <w:t>.</w:t>
            </w:r>
          </w:p>
        </w:tc>
        <w:tc>
          <w:tcPr>
            <w:tcW w:w="1080" w:type="dxa"/>
          </w:tcPr>
          <w:p w:rsidR="00C1396D" w:rsidRDefault="00C1396D" w:rsidP="004349DE">
            <w:pPr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C1396D" w:rsidRDefault="00C1396D" w:rsidP="006D38E8">
            <w:r>
              <w:t xml:space="preserve">Dokument poświadczający zatrudnienie każdego z rodziców : zaświadczenie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zakładu pracy, aktualny wpis do działalności gospodarczej, poświadczenie  rozliczania się z </w:t>
            </w:r>
            <w:r w:rsidR="00565C77">
              <w:t>ZUS lub Urzędem Skarbowym, itp./</w:t>
            </w:r>
            <w:r>
              <w:t xml:space="preserve"> zaświadczenie z uczelni</w:t>
            </w:r>
            <w:r w:rsidR="009656AE">
              <w:t xml:space="preserve">, szkoły </w:t>
            </w:r>
            <w:r>
              <w:t xml:space="preserve"> z informacją    </w:t>
            </w:r>
            <w:r w:rsidR="009656AE">
              <w:t xml:space="preserve">          </w:t>
            </w:r>
            <w:r>
              <w:t xml:space="preserve"> o </w:t>
            </w:r>
            <w:r w:rsidR="006D38E8">
              <w:t>nauce w trybie dziennym.</w:t>
            </w:r>
          </w:p>
        </w:tc>
      </w:tr>
      <w:tr w:rsidR="00C1396D" w:rsidTr="00730D68">
        <w:tc>
          <w:tcPr>
            <w:tcW w:w="1486" w:type="dxa"/>
          </w:tcPr>
          <w:p w:rsidR="00C1396D" w:rsidRDefault="00730D68" w:rsidP="004349DE">
            <w:r>
              <w:t>3</w:t>
            </w:r>
          </w:p>
        </w:tc>
        <w:tc>
          <w:tcPr>
            <w:tcW w:w="3615" w:type="dxa"/>
          </w:tcPr>
          <w:p w:rsidR="00C1396D" w:rsidRDefault="00C1396D" w:rsidP="00F30985">
            <w:r>
              <w:t>Miejsce zamieszkania</w:t>
            </w:r>
            <w:r w:rsidR="00AB6750">
              <w:t xml:space="preserve"> </w:t>
            </w:r>
            <w:r>
              <w:t>/miejsce pracy jedn</w:t>
            </w:r>
            <w:r w:rsidR="00F51F65">
              <w:t xml:space="preserve">ego </w:t>
            </w:r>
            <w:r w:rsidR="006D38E8">
              <w:t xml:space="preserve"> </w:t>
            </w:r>
            <w:r w:rsidR="00C503A9">
              <w:t xml:space="preserve">z rodziców / </w:t>
            </w:r>
            <w:r w:rsidR="001931CA">
              <w:t>opiekunów prawnych</w:t>
            </w:r>
            <w:r w:rsidR="00F51F65">
              <w:t xml:space="preserve">  </w:t>
            </w:r>
            <w:r w:rsidR="00F30985">
              <w:t xml:space="preserve">albo rodzica/opiekuna prawnego           </w:t>
            </w:r>
            <w:r>
              <w:t xml:space="preserve">w odległości do 3 km od przedszkola pierwszego wyboru. </w:t>
            </w:r>
          </w:p>
        </w:tc>
        <w:tc>
          <w:tcPr>
            <w:tcW w:w="1080" w:type="dxa"/>
          </w:tcPr>
          <w:p w:rsidR="00C1396D" w:rsidRDefault="007142C3" w:rsidP="004349DE">
            <w:pPr>
              <w:jc w:val="center"/>
            </w:pPr>
            <w:r>
              <w:t>4</w:t>
            </w:r>
          </w:p>
        </w:tc>
        <w:tc>
          <w:tcPr>
            <w:tcW w:w="3107" w:type="dxa"/>
          </w:tcPr>
          <w:p w:rsidR="00C1396D" w:rsidRDefault="00002BE3" w:rsidP="0046247D">
            <w:r>
              <w:t>Wniosek o przyjęcie dziecka do przedszkola, d</w:t>
            </w:r>
            <w:r w:rsidR="00C1396D">
              <w:t>okument potwierdzający miejsce pracy rodzica, jeżeli informacja ta nie została zawarta w dokumencie poświadczającym zatrudnienie/</w:t>
            </w:r>
            <w:r w:rsidR="0046247D">
              <w:t>naukę.</w:t>
            </w:r>
          </w:p>
        </w:tc>
      </w:tr>
      <w:tr w:rsidR="00C1396D" w:rsidTr="00730D68">
        <w:tc>
          <w:tcPr>
            <w:tcW w:w="1486" w:type="dxa"/>
          </w:tcPr>
          <w:p w:rsidR="00C1396D" w:rsidRDefault="00730D68" w:rsidP="004349DE">
            <w:r>
              <w:lastRenderedPageBreak/>
              <w:t>4</w:t>
            </w:r>
          </w:p>
        </w:tc>
        <w:tc>
          <w:tcPr>
            <w:tcW w:w="3615" w:type="dxa"/>
          </w:tcPr>
          <w:p w:rsidR="00C46286" w:rsidRDefault="00C1396D" w:rsidP="00C46286">
            <w:r>
              <w:t>Dziecko, którego rodzice(opiekunowie prawni)</w:t>
            </w:r>
            <w:r w:rsidR="00851443">
              <w:t xml:space="preserve"> albo rodzic/opiekun prawny</w:t>
            </w:r>
            <w:r>
              <w:t xml:space="preserve"> </w:t>
            </w:r>
            <w:r w:rsidR="00C46286">
              <w:t xml:space="preserve">rozliczają </w:t>
            </w:r>
            <w:r>
              <w:t>podatek doc</w:t>
            </w:r>
            <w:r w:rsidR="00FA52A7">
              <w:t xml:space="preserve">hodowy  </w:t>
            </w:r>
          </w:p>
          <w:p w:rsidR="00C1396D" w:rsidRDefault="00C46286" w:rsidP="00177675">
            <w:r>
              <w:t>w Urzę</w:t>
            </w:r>
            <w:r w:rsidR="00177675">
              <w:t>dzie S</w:t>
            </w:r>
            <w:r>
              <w:t xml:space="preserve">karbowym </w:t>
            </w:r>
            <w:r w:rsidR="00C1396D">
              <w:t xml:space="preserve">w </w:t>
            </w:r>
            <w:r w:rsidR="00177675">
              <w:t>Nowej Soli</w:t>
            </w:r>
          </w:p>
        </w:tc>
        <w:tc>
          <w:tcPr>
            <w:tcW w:w="1080" w:type="dxa"/>
          </w:tcPr>
          <w:p w:rsidR="00C1396D" w:rsidRDefault="007142C3" w:rsidP="004349DE">
            <w:pPr>
              <w:jc w:val="center"/>
            </w:pPr>
            <w:r>
              <w:t>4</w:t>
            </w:r>
          </w:p>
        </w:tc>
        <w:tc>
          <w:tcPr>
            <w:tcW w:w="3107" w:type="dxa"/>
          </w:tcPr>
          <w:p w:rsidR="00C1396D" w:rsidRDefault="007D060B" w:rsidP="007D060B">
            <w:r>
              <w:t>Pierwsza strona potwierdzone</w:t>
            </w:r>
            <w:r w:rsidR="00EE14D0">
              <w:t>j kserokopii PIT za rok ubiegły ( od każdego      z rodziców).</w:t>
            </w:r>
          </w:p>
        </w:tc>
      </w:tr>
      <w:tr w:rsidR="00C1396D" w:rsidTr="00730D68">
        <w:tc>
          <w:tcPr>
            <w:tcW w:w="1486" w:type="dxa"/>
          </w:tcPr>
          <w:p w:rsidR="00C1396D" w:rsidRDefault="00730D68" w:rsidP="004349DE">
            <w:r>
              <w:t>5</w:t>
            </w:r>
          </w:p>
        </w:tc>
        <w:tc>
          <w:tcPr>
            <w:tcW w:w="3615" w:type="dxa"/>
          </w:tcPr>
          <w:p w:rsidR="00C1396D" w:rsidRDefault="00791405" w:rsidP="00791405">
            <w:r>
              <w:t>Dziecko, którego r</w:t>
            </w:r>
            <w:r w:rsidR="00254C06">
              <w:t xml:space="preserve">odzeństwo </w:t>
            </w:r>
            <w:r w:rsidR="001E59AE">
              <w:t xml:space="preserve"> </w:t>
            </w:r>
            <w:r w:rsidR="00F32CC6">
              <w:t xml:space="preserve">     </w:t>
            </w:r>
            <w:r w:rsidR="001E59AE">
              <w:t xml:space="preserve">w kolejnym roku szkolnym </w:t>
            </w:r>
            <w:r>
              <w:t xml:space="preserve">będzie </w:t>
            </w:r>
            <w:r w:rsidR="005F46F2">
              <w:t xml:space="preserve">rozpoczynało lub </w:t>
            </w:r>
            <w:r w:rsidR="00254C06">
              <w:t>kontynu</w:t>
            </w:r>
            <w:r>
              <w:t>owało</w:t>
            </w:r>
            <w:r w:rsidR="00C1396D">
              <w:t xml:space="preserve"> </w:t>
            </w:r>
            <w:r>
              <w:t>edukację przedszkolną</w:t>
            </w:r>
            <w:r w:rsidR="004F0E75">
              <w:t xml:space="preserve">  </w:t>
            </w:r>
            <w:r w:rsidR="001E59AE">
              <w:t xml:space="preserve">                </w:t>
            </w:r>
            <w:r w:rsidR="00C1396D">
              <w:t>w przedszkolu pierwszego wyboru.</w:t>
            </w:r>
          </w:p>
        </w:tc>
        <w:tc>
          <w:tcPr>
            <w:tcW w:w="1080" w:type="dxa"/>
          </w:tcPr>
          <w:p w:rsidR="00C1396D" w:rsidRDefault="00C1396D" w:rsidP="004349DE">
            <w:pPr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C1396D" w:rsidRDefault="00F32CC6" w:rsidP="004606F1">
            <w:r>
              <w:t>Wnioski o przyjęcie dzieci do przedszkoli, z</w:t>
            </w:r>
            <w:r w:rsidR="004606F1">
              <w:t>łożenie deklar</w:t>
            </w:r>
            <w:r w:rsidR="00791405">
              <w:t xml:space="preserve">acji kontynuacji pobytu dzieci </w:t>
            </w:r>
            <w:r w:rsidR="004606F1">
              <w:t>w przedszkolu</w:t>
            </w:r>
            <w:r w:rsidR="00E10A9F">
              <w:t>.</w:t>
            </w:r>
          </w:p>
        </w:tc>
      </w:tr>
    </w:tbl>
    <w:p w:rsidR="000D4069" w:rsidRDefault="000D4069" w:rsidP="00C1396D">
      <w:pPr>
        <w:rPr>
          <w:lang w:eastAsia="en-US"/>
        </w:rPr>
      </w:pPr>
    </w:p>
    <w:p w:rsidR="00812544" w:rsidRDefault="00812544" w:rsidP="00D719A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1540D2" w:rsidRDefault="00C1396D" w:rsidP="005A7C7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§ 2</w:t>
      </w:r>
      <w:r w:rsidR="00B76854" w:rsidRPr="005A7C77">
        <w:rPr>
          <w:lang w:eastAsia="en-US"/>
        </w:rPr>
        <w:t xml:space="preserve">. </w:t>
      </w:r>
      <w:r w:rsidR="001540D2">
        <w:rPr>
          <w:lang w:eastAsia="en-US"/>
        </w:rPr>
        <w:t>Traci moc Uchwała Nr V/37/15 Rady Miejskiej w Nowej Soli z dnia 26 lutego 2015 r.    w sprawie określenia kryteriów wraz z liczbą punktów i dokumentów potwierdzających spełnianie kryteriów na II etapie postpowania rekrutacyjnego do publicznych przedszkoli prowadzonych przez Gminę Nowa Sól – Miasto.</w:t>
      </w:r>
    </w:p>
    <w:p w:rsidR="001540D2" w:rsidRDefault="001540D2" w:rsidP="005A7C7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76854" w:rsidRDefault="001540D2" w:rsidP="005A7C7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§ 3</w:t>
      </w:r>
      <w:r w:rsidRPr="005A7C77">
        <w:rPr>
          <w:lang w:eastAsia="en-US"/>
        </w:rPr>
        <w:t xml:space="preserve">. </w:t>
      </w:r>
      <w:r w:rsidR="00B76854" w:rsidRPr="005A7C77">
        <w:rPr>
          <w:lang w:eastAsia="en-US"/>
        </w:rPr>
        <w:t xml:space="preserve">Wykonanie uchwały powierza się Prezydentowi Miasta </w:t>
      </w:r>
    </w:p>
    <w:p w:rsidR="00D719A5" w:rsidRPr="005A7C77" w:rsidRDefault="00D719A5" w:rsidP="005A7C7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76854" w:rsidRPr="005A7C77" w:rsidRDefault="001540D2" w:rsidP="005C7000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§ 4</w:t>
      </w:r>
      <w:r w:rsidR="00B76854" w:rsidRPr="005A7C77">
        <w:rPr>
          <w:lang w:eastAsia="en-US"/>
        </w:rPr>
        <w:t xml:space="preserve">. Uchwała wchodzi w życie po </w:t>
      </w:r>
      <w:r w:rsidR="00C1396D">
        <w:rPr>
          <w:lang w:eastAsia="en-US"/>
        </w:rPr>
        <w:t>upływie 14 dni od dnia</w:t>
      </w:r>
      <w:r w:rsidR="00B76854" w:rsidRPr="005A7C77">
        <w:rPr>
          <w:lang w:eastAsia="en-US"/>
        </w:rPr>
        <w:t xml:space="preserve"> ogłoszenia w Dzienniku</w:t>
      </w:r>
      <w:r w:rsidR="005C7000">
        <w:rPr>
          <w:lang w:eastAsia="en-US"/>
        </w:rPr>
        <w:t xml:space="preserve"> </w:t>
      </w:r>
      <w:r w:rsidR="0099048A">
        <w:rPr>
          <w:lang w:eastAsia="en-US"/>
        </w:rPr>
        <w:t>Urzędowym Województwa Lubuskiego.</w:t>
      </w:r>
    </w:p>
    <w:p w:rsidR="00434FD8" w:rsidRDefault="00434FD8" w:rsidP="00434FD8">
      <w:pPr>
        <w:spacing w:line="276" w:lineRule="auto"/>
        <w:jc w:val="center"/>
      </w:pPr>
    </w:p>
    <w:p w:rsidR="007E7433" w:rsidRDefault="007E7433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/>
    <w:p w:rsidR="00F87C05" w:rsidRDefault="00F87C05" w:rsidP="009252CD"/>
    <w:p w:rsidR="005F0730" w:rsidRDefault="005F0730" w:rsidP="009252CD"/>
    <w:p w:rsidR="005F0730" w:rsidRDefault="005F0730" w:rsidP="009252CD"/>
    <w:p w:rsidR="0002107B" w:rsidRDefault="0002107B" w:rsidP="009252CD"/>
    <w:p w:rsidR="00A06D39" w:rsidRPr="00A06D39" w:rsidRDefault="00A06D39">
      <w:bookmarkStart w:id="0" w:name="_GoBack"/>
      <w:bookmarkEnd w:id="0"/>
    </w:p>
    <w:sectPr w:rsidR="00A06D39" w:rsidRPr="00A06D39" w:rsidSect="0023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B7" w:rsidRDefault="00150DB7" w:rsidP="00246C71">
      <w:r>
        <w:separator/>
      </w:r>
    </w:p>
  </w:endnote>
  <w:endnote w:type="continuationSeparator" w:id="0">
    <w:p w:rsidR="00150DB7" w:rsidRDefault="00150DB7" w:rsidP="0024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B7" w:rsidRDefault="00150DB7" w:rsidP="00246C71">
      <w:r>
        <w:separator/>
      </w:r>
    </w:p>
  </w:footnote>
  <w:footnote w:type="continuationSeparator" w:id="0">
    <w:p w:rsidR="00150DB7" w:rsidRDefault="00150DB7" w:rsidP="0024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621"/>
    <w:multiLevelType w:val="hybridMultilevel"/>
    <w:tmpl w:val="C520E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036D"/>
    <w:multiLevelType w:val="multilevel"/>
    <w:tmpl w:val="EF2C2F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8C10976"/>
    <w:multiLevelType w:val="hybridMultilevel"/>
    <w:tmpl w:val="B3EAB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8"/>
    <w:rsid w:val="00002BE3"/>
    <w:rsid w:val="000079F3"/>
    <w:rsid w:val="00020E7A"/>
    <w:rsid w:val="0002107B"/>
    <w:rsid w:val="000221EF"/>
    <w:rsid w:val="0002799D"/>
    <w:rsid w:val="00032050"/>
    <w:rsid w:val="00047C94"/>
    <w:rsid w:val="0007153F"/>
    <w:rsid w:val="000D4069"/>
    <w:rsid w:val="00150DB7"/>
    <w:rsid w:val="001540D2"/>
    <w:rsid w:val="00177675"/>
    <w:rsid w:val="001931CA"/>
    <w:rsid w:val="001C4C7C"/>
    <w:rsid w:val="001E59AE"/>
    <w:rsid w:val="002015DD"/>
    <w:rsid w:val="0023115E"/>
    <w:rsid w:val="00232434"/>
    <w:rsid w:val="00232EB1"/>
    <w:rsid w:val="002360EF"/>
    <w:rsid w:val="00246C71"/>
    <w:rsid w:val="00254C06"/>
    <w:rsid w:val="002964AF"/>
    <w:rsid w:val="002D4FD6"/>
    <w:rsid w:val="0031233B"/>
    <w:rsid w:val="0031391A"/>
    <w:rsid w:val="0034672C"/>
    <w:rsid w:val="00346DE3"/>
    <w:rsid w:val="00347480"/>
    <w:rsid w:val="00367C0E"/>
    <w:rsid w:val="00380423"/>
    <w:rsid w:val="00391B17"/>
    <w:rsid w:val="003933E5"/>
    <w:rsid w:val="00397735"/>
    <w:rsid w:val="003F76F4"/>
    <w:rsid w:val="00401110"/>
    <w:rsid w:val="004029D5"/>
    <w:rsid w:val="00423226"/>
    <w:rsid w:val="0042532F"/>
    <w:rsid w:val="00431BEE"/>
    <w:rsid w:val="00434FD8"/>
    <w:rsid w:val="00454687"/>
    <w:rsid w:val="004606F1"/>
    <w:rsid w:val="0046247D"/>
    <w:rsid w:val="004B15AC"/>
    <w:rsid w:val="004B6EF4"/>
    <w:rsid w:val="004E632B"/>
    <w:rsid w:val="004F0E75"/>
    <w:rsid w:val="00554CEC"/>
    <w:rsid w:val="00562C28"/>
    <w:rsid w:val="00565C77"/>
    <w:rsid w:val="005A7C77"/>
    <w:rsid w:val="005C7000"/>
    <w:rsid w:val="005D7AE0"/>
    <w:rsid w:val="005F0730"/>
    <w:rsid w:val="005F46F2"/>
    <w:rsid w:val="00682347"/>
    <w:rsid w:val="0069049E"/>
    <w:rsid w:val="006D2DF7"/>
    <w:rsid w:val="006D38E8"/>
    <w:rsid w:val="006F385F"/>
    <w:rsid w:val="00701EEF"/>
    <w:rsid w:val="00704C05"/>
    <w:rsid w:val="007142C3"/>
    <w:rsid w:val="0071719D"/>
    <w:rsid w:val="00730D68"/>
    <w:rsid w:val="00791405"/>
    <w:rsid w:val="007C1350"/>
    <w:rsid w:val="007C4316"/>
    <w:rsid w:val="007D060B"/>
    <w:rsid w:val="007E7433"/>
    <w:rsid w:val="007E7773"/>
    <w:rsid w:val="00811D75"/>
    <w:rsid w:val="00812544"/>
    <w:rsid w:val="008273EC"/>
    <w:rsid w:val="00843E20"/>
    <w:rsid w:val="00851443"/>
    <w:rsid w:val="0085344F"/>
    <w:rsid w:val="00855B4B"/>
    <w:rsid w:val="00881056"/>
    <w:rsid w:val="00887FC6"/>
    <w:rsid w:val="008C2EC3"/>
    <w:rsid w:val="009252CD"/>
    <w:rsid w:val="00930450"/>
    <w:rsid w:val="009656AE"/>
    <w:rsid w:val="0099048A"/>
    <w:rsid w:val="00991C83"/>
    <w:rsid w:val="0099495F"/>
    <w:rsid w:val="009D0DA5"/>
    <w:rsid w:val="009F044D"/>
    <w:rsid w:val="00A00447"/>
    <w:rsid w:val="00A06D39"/>
    <w:rsid w:val="00A42667"/>
    <w:rsid w:val="00A966E3"/>
    <w:rsid w:val="00AB4709"/>
    <w:rsid w:val="00AB6750"/>
    <w:rsid w:val="00AF0DC7"/>
    <w:rsid w:val="00B40B81"/>
    <w:rsid w:val="00B41E11"/>
    <w:rsid w:val="00B500D3"/>
    <w:rsid w:val="00B56143"/>
    <w:rsid w:val="00B76854"/>
    <w:rsid w:val="00B77926"/>
    <w:rsid w:val="00B83318"/>
    <w:rsid w:val="00BB18F7"/>
    <w:rsid w:val="00BC080B"/>
    <w:rsid w:val="00C11F50"/>
    <w:rsid w:val="00C1396D"/>
    <w:rsid w:val="00C36AF1"/>
    <w:rsid w:val="00C4004A"/>
    <w:rsid w:val="00C46286"/>
    <w:rsid w:val="00C503A9"/>
    <w:rsid w:val="00C64652"/>
    <w:rsid w:val="00C83473"/>
    <w:rsid w:val="00C96ABA"/>
    <w:rsid w:val="00CB0BAE"/>
    <w:rsid w:val="00CB4B71"/>
    <w:rsid w:val="00CE03F7"/>
    <w:rsid w:val="00CE3BF5"/>
    <w:rsid w:val="00D02D00"/>
    <w:rsid w:val="00D21758"/>
    <w:rsid w:val="00D3094B"/>
    <w:rsid w:val="00D31000"/>
    <w:rsid w:val="00D330D0"/>
    <w:rsid w:val="00D57426"/>
    <w:rsid w:val="00D66F5F"/>
    <w:rsid w:val="00D719A5"/>
    <w:rsid w:val="00D81BE4"/>
    <w:rsid w:val="00DA0C04"/>
    <w:rsid w:val="00DA499E"/>
    <w:rsid w:val="00DC59C7"/>
    <w:rsid w:val="00DE6393"/>
    <w:rsid w:val="00E10A9F"/>
    <w:rsid w:val="00E154B9"/>
    <w:rsid w:val="00E26BF2"/>
    <w:rsid w:val="00E356AD"/>
    <w:rsid w:val="00E565AA"/>
    <w:rsid w:val="00E96903"/>
    <w:rsid w:val="00EA0E13"/>
    <w:rsid w:val="00ED2461"/>
    <w:rsid w:val="00ED4F4B"/>
    <w:rsid w:val="00EE115F"/>
    <w:rsid w:val="00EE14D0"/>
    <w:rsid w:val="00EF1366"/>
    <w:rsid w:val="00EF5FFA"/>
    <w:rsid w:val="00F075C3"/>
    <w:rsid w:val="00F16599"/>
    <w:rsid w:val="00F25E55"/>
    <w:rsid w:val="00F30985"/>
    <w:rsid w:val="00F32CC6"/>
    <w:rsid w:val="00F37155"/>
    <w:rsid w:val="00F51F65"/>
    <w:rsid w:val="00F63FA0"/>
    <w:rsid w:val="00F87C05"/>
    <w:rsid w:val="00FA52A7"/>
    <w:rsid w:val="00F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D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7C05"/>
    <w:pPr>
      <w:widowControl w:val="0"/>
      <w:suppressLineNumbers/>
      <w:suppressAutoHyphens/>
    </w:pPr>
    <w:rPr>
      <w:rFonts w:eastAsia="Lucida Sans Unicode"/>
      <w:kern w:val="2"/>
    </w:rPr>
  </w:style>
  <w:style w:type="table" w:styleId="Tabela-Siatka">
    <w:name w:val="Table Grid"/>
    <w:basedOn w:val="Standardowy"/>
    <w:uiPriority w:val="59"/>
    <w:rsid w:val="008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C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C71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C71"/>
    <w:rPr>
      <w:vertAlign w:val="superscript"/>
    </w:rPr>
  </w:style>
  <w:style w:type="paragraph" w:customStyle="1" w:styleId="Standard">
    <w:name w:val="Standard"/>
    <w:rsid w:val="00E356A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356AD"/>
    <w:pPr>
      <w:suppressLineNumbers/>
    </w:pPr>
  </w:style>
  <w:style w:type="paragraph" w:styleId="Akapitzlist">
    <w:name w:val="List Paragraph"/>
    <w:basedOn w:val="Normalny"/>
    <w:uiPriority w:val="34"/>
    <w:qFormat/>
    <w:rsid w:val="002D4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4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FD8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7C05"/>
    <w:pPr>
      <w:widowControl w:val="0"/>
      <w:suppressLineNumbers/>
      <w:suppressAutoHyphens/>
    </w:pPr>
    <w:rPr>
      <w:rFonts w:eastAsia="Lucida Sans Unicode"/>
      <w:kern w:val="2"/>
    </w:rPr>
  </w:style>
  <w:style w:type="table" w:styleId="Tabela-Siatka">
    <w:name w:val="Table Grid"/>
    <w:basedOn w:val="Standardowy"/>
    <w:uiPriority w:val="59"/>
    <w:rsid w:val="0088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C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C71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C71"/>
    <w:rPr>
      <w:vertAlign w:val="superscript"/>
    </w:rPr>
  </w:style>
  <w:style w:type="paragraph" w:customStyle="1" w:styleId="Standard">
    <w:name w:val="Standard"/>
    <w:rsid w:val="00E356A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356AD"/>
    <w:pPr>
      <w:suppressLineNumbers/>
    </w:pPr>
  </w:style>
  <w:style w:type="paragraph" w:styleId="Akapitzlist">
    <w:name w:val="List Paragraph"/>
    <w:basedOn w:val="Normalny"/>
    <w:uiPriority w:val="34"/>
    <w:qFormat/>
    <w:rsid w:val="002D4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44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2017-02-09T08:53:00Z</cp:lastPrinted>
  <dcterms:created xsi:type="dcterms:W3CDTF">2017-03-08T09:05:00Z</dcterms:created>
  <dcterms:modified xsi:type="dcterms:W3CDTF">2017-03-08T09:09:00Z</dcterms:modified>
</cp:coreProperties>
</file>